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3A709" w14:textId="77777777" w:rsidR="0035032F" w:rsidRDefault="0035032F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</w:p>
    <w:p w14:paraId="2E4BF962" w14:textId="77777777"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14:paraId="33AAFAD8" w14:textId="111E6409"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3058DC">
        <w:rPr>
          <w:color w:val="000000"/>
          <w:lang w:val="hr-HR"/>
        </w:rPr>
        <w:t>2</w:t>
      </w:r>
      <w:r w:rsidR="0062188D">
        <w:rPr>
          <w:color w:val="000000"/>
          <w:lang w:val="hr-HR"/>
        </w:rPr>
        <w:t>.</w:t>
      </w:r>
      <w:r>
        <w:rPr>
          <w:color w:val="000000"/>
        </w:rPr>
        <w:t xml:space="preserve"> sjednice Školskoga odbora Isusovačke klasične gimnazije s pravom javnosti u Osijeku održane dana </w:t>
      </w:r>
      <w:r w:rsidR="003058DC">
        <w:rPr>
          <w:color w:val="000000"/>
          <w:lang w:val="hr-HR"/>
        </w:rPr>
        <w:t>19</w:t>
      </w:r>
      <w:r>
        <w:rPr>
          <w:color w:val="000000"/>
        </w:rPr>
        <w:t xml:space="preserve">. </w:t>
      </w:r>
      <w:r>
        <w:rPr>
          <w:color w:val="000000"/>
          <w:lang w:val="hr-HR"/>
        </w:rPr>
        <w:t>prosinca</w:t>
      </w:r>
      <w:r>
        <w:rPr>
          <w:color w:val="000000"/>
        </w:rPr>
        <w:t xml:space="preserve"> 20</w:t>
      </w:r>
      <w:r w:rsidR="007B3703">
        <w:rPr>
          <w:color w:val="000000"/>
          <w:lang w:val="hr-HR"/>
        </w:rPr>
        <w:t>2</w:t>
      </w:r>
      <w:r w:rsidR="003058DC">
        <w:rPr>
          <w:color w:val="000000"/>
          <w:lang w:val="hr-HR"/>
        </w:rPr>
        <w:t>3</w:t>
      </w:r>
      <w:r>
        <w:rPr>
          <w:color w:val="000000"/>
        </w:rPr>
        <w:t xml:space="preserve">. godine s početkom u </w:t>
      </w:r>
      <w:r w:rsidR="00E5422E">
        <w:rPr>
          <w:color w:val="000000"/>
          <w:lang w:val="hr-HR"/>
        </w:rPr>
        <w:t>14:</w:t>
      </w:r>
      <w:r w:rsidR="005540B0">
        <w:rPr>
          <w:color w:val="000000"/>
          <w:lang w:val="hr-HR"/>
        </w:rPr>
        <w:t>05</w:t>
      </w:r>
      <w:r w:rsidR="0035032F">
        <w:rPr>
          <w:color w:val="000000"/>
          <w:lang w:val="hr-HR"/>
        </w:rPr>
        <w:t xml:space="preserve"> sati</w:t>
      </w:r>
    </w:p>
    <w:p w14:paraId="41660CEE" w14:textId="77777777" w:rsidR="003058DC" w:rsidRPr="003058DC" w:rsidRDefault="003058DC" w:rsidP="003058DC">
      <w:pPr>
        <w:pStyle w:val="Tijeloteksta"/>
        <w:rPr>
          <w:color w:val="000000" w:themeColor="text1"/>
          <w:lang w:val="hr-HR"/>
        </w:rPr>
      </w:pPr>
      <w:r w:rsidRPr="003058DC">
        <w:rPr>
          <w:color w:val="000000" w:themeColor="text1"/>
          <w:lang w:val="hr-HR"/>
        </w:rPr>
        <w:t xml:space="preserve">Nazočni: mr. sc. Ivan Matić- predsjednik ŠO, Ivan </w:t>
      </w:r>
      <w:proofErr w:type="spellStart"/>
      <w:r w:rsidRPr="003058DC">
        <w:rPr>
          <w:color w:val="000000" w:themeColor="text1"/>
          <w:lang w:val="hr-HR"/>
        </w:rPr>
        <w:t>Mandurić</w:t>
      </w:r>
      <w:proofErr w:type="spellEnd"/>
      <w:r w:rsidRPr="003058DC">
        <w:rPr>
          <w:color w:val="000000" w:themeColor="text1"/>
          <w:lang w:val="hr-HR"/>
        </w:rPr>
        <w:t xml:space="preserve">, dipl. </w:t>
      </w:r>
      <w:proofErr w:type="spellStart"/>
      <w:r w:rsidRPr="003058DC">
        <w:rPr>
          <w:color w:val="000000" w:themeColor="text1"/>
          <w:lang w:val="hr-HR"/>
        </w:rPr>
        <w:t>theol</w:t>
      </w:r>
      <w:proofErr w:type="spellEnd"/>
      <w:r w:rsidRPr="003058DC">
        <w:rPr>
          <w:color w:val="000000" w:themeColor="text1"/>
          <w:lang w:val="hr-HR"/>
        </w:rPr>
        <w:t xml:space="preserve">, dr.sc. Božica </w:t>
      </w:r>
      <w:proofErr w:type="spellStart"/>
      <w:r w:rsidRPr="003058DC">
        <w:rPr>
          <w:color w:val="000000" w:themeColor="text1"/>
          <w:lang w:val="hr-HR"/>
        </w:rPr>
        <w:t>Dunković</w:t>
      </w:r>
      <w:proofErr w:type="spellEnd"/>
      <w:r w:rsidRPr="003058DC">
        <w:rPr>
          <w:color w:val="000000" w:themeColor="text1"/>
          <w:lang w:val="hr-HR"/>
        </w:rPr>
        <w:t xml:space="preserve">., Silvija Bogdanović, prof. i Rahela Janson </w:t>
      </w:r>
      <w:proofErr w:type="spellStart"/>
      <w:r w:rsidRPr="003058DC">
        <w:rPr>
          <w:color w:val="000000" w:themeColor="text1"/>
          <w:lang w:val="hr-HR"/>
        </w:rPr>
        <w:t>Lozančić</w:t>
      </w:r>
      <w:proofErr w:type="spellEnd"/>
      <w:r>
        <w:rPr>
          <w:color w:val="000000" w:themeColor="text1"/>
          <w:lang w:val="hr-HR"/>
        </w:rPr>
        <w:t>, prof.</w:t>
      </w:r>
      <w:r w:rsidRPr="003058DC">
        <w:rPr>
          <w:color w:val="000000" w:themeColor="text1"/>
          <w:lang w:val="hr-HR"/>
        </w:rPr>
        <w:t xml:space="preserve"> - članovi Školskoga odbora </w:t>
      </w:r>
    </w:p>
    <w:p w14:paraId="030AE5D9" w14:textId="77777777" w:rsidR="003058DC" w:rsidRDefault="003058DC" w:rsidP="003058DC">
      <w:pPr>
        <w:pStyle w:val="Tijeloteksta"/>
        <w:spacing w:line="276" w:lineRule="auto"/>
        <w:rPr>
          <w:color w:val="000000" w:themeColor="text1"/>
          <w:lang w:val="hr-HR"/>
        </w:rPr>
      </w:pPr>
      <w:r w:rsidRPr="003058DC">
        <w:rPr>
          <w:color w:val="000000" w:themeColor="text1"/>
          <w:lang w:val="hr-HR"/>
        </w:rPr>
        <w:t>Preko ZOOM platforme: dr.sc. Tomislav Špiranec</w:t>
      </w:r>
      <w:r>
        <w:rPr>
          <w:color w:val="000000" w:themeColor="text1"/>
          <w:lang w:val="hr-HR"/>
        </w:rPr>
        <w:t xml:space="preserve"> –član školskog odbora </w:t>
      </w:r>
    </w:p>
    <w:p w14:paraId="54207213" w14:textId="77777777" w:rsidR="0062188D" w:rsidRDefault="0062188D" w:rsidP="003058DC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lang w:val="hr-HR"/>
        </w:rPr>
        <w:t>Opravdano odsutni:</w:t>
      </w:r>
      <w:r w:rsidRPr="0062188D">
        <w:rPr>
          <w:color w:val="000000"/>
          <w:lang w:val="hr-HR"/>
        </w:rPr>
        <w:t xml:space="preserve"> </w:t>
      </w:r>
      <w:r w:rsidR="003058DC" w:rsidRPr="00CF48EC">
        <w:rPr>
          <w:color w:val="000000"/>
        </w:rPr>
        <w:t>Darija Cik, prof.</w:t>
      </w:r>
      <w:r w:rsidR="003058DC">
        <w:rPr>
          <w:color w:val="000000"/>
          <w:lang w:val="hr-HR"/>
        </w:rPr>
        <w:t>-</w:t>
      </w:r>
      <w:r>
        <w:rPr>
          <w:color w:val="000000" w:themeColor="text1"/>
          <w:lang w:val="hr-HR"/>
        </w:rPr>
        <w:t xml:space="preserve">- </w:t>
      </w:r>
      <w:r>
        <w:rPr>
          <w:color w:val="000000"/>
          <w:lang w:val="hr-HR"/>
        </w:rPr>
        <w:t>član Školskoga odbora</w:t>
      </w:r>
    </w:p>
    <w:p w14:paraId="7BC51E3D" w14:textId="181611A4" w:rsidR="00E5422E" w:rsidRPr="00FD3F34" w:rsidRDefault="00E5422E" w:rsidP="00E5422E">
      <w:pPr>
        <w:pStyle w:val="Tijeloteksta"/>
        <w:rPr>
          <w:color w:val="000000" w:themeColor="text1"/>
        </w:rPr>
      </w:pPr>
      <w:r w:rsidRPr="00FD3F34">
        <w:rPr>
          <w:color w:val="000000" w:themeColor="text1"/>
        </w:rPr>
        <w:t xml:space="preserve">Osim članova Školskoga odbora sjednici su nazočni: ravnatelj </w:t>
      </w:r>
      <w:r w:rsidR="003058DC">
        <w:rPr>
          <w:color w:val="000000" w:themeColor="text1"/>
          <w:lang w:val="hr-HR"/>
        </w:rPr>
        <w:t xml:space="preserve">Alen </w:t>
      </w:r>
      <w:proofErr w:type="spellStart"/>
      <w:r w:rsidR="003058DC">
        <w:rPr>
          <w:color w:val="000000" w:themeColor="text1"/>
          <w:lang w:val="hr-HR"/>
        </w:rPr>
        <w:t>Šimičić</w:t>
      </w:r>
      <w:proofErr w:type="spellEnd"/>
      <w:r w:rsidRPr="00FD3F34">
        <w:rPr>
          <w:color w:val="000000" w:themeColor="text1"/>
          <w:lang w:val="hr-HR"/>
        </w:rPr>
        <w:t>,</w:t>
      </w:r>
      <w:r w:rsidR="00AD7147">
        <w:rPr>
          <w:color w:val="000000" w:themeColor="text1"/>
          <w:lang w:val="hr-HR"/>
        </w:rPr>
        <w:t xml:space="preserve"> </w:t>
      </w:r>
      <w:r w:rsidR="003058DC">
        <w:rPr>
          <w:color w:val="000000" w:themeColor="text1"/>
          <w:lang w:val="hr-HR"/>
        </w:rPr>
        <w:t>prof.</w:t>
      </w:r>
      <w:r w:rsidRPr="00FD3F34">
        <w:rPr>
          <w:color w:val="000000" w:themeColor="text1"/>
          <w:lang w:val="hr-HR"/>
        </w:rPr>
        <w:t xml:space="preserve"> računovođa Mateja Kolar, </w:t>
      </w:r>
      <w:proofErr w:type="spellStart"/>
      <w:r w:rsidRPr="00FD3F34">
        <w:rPr>
          <w:color w:val="000000" w:themeColor="text1"/>
          <w:lang w:val="hr-HR"/>
        </w:rPr>
        <w:t>mag.oec</w:t>
      </w:r>
      <w:proofErr w:type="spellEnd"/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i tajnica Larisa </w:t>
      </w:r>
      <w:proofErr w:type="spellStart"/>
      <w:r w:rsidRPr="00FD3F34">
        <w:rPr>
          <w:color w:val="000000" w:themeColor="text1"/>
        </w:rPr>
        <w:t>Brašnić-Adžić</w:t>
      </w:r>
      <w:proofErr w:type="spellEnd"/>
      <w:r w:rsidRPr="00FD3F34">
        <w:rPr>
          <w:color w:val="000000" w:themeColor="text1"/>
        </w:rPr>
        <w:t>,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 xml:space="preserve">dipl. </w:t>
      </w:r>
      <w:proofErr w:type="spellStart"/>
      <w:r w:rsidRPr="00FD3F34">
        <w:rPr>
          <w:color w:val="000000" w:themeColor="text1"/>
        </w:rPr>
        <w:t>iur</w:t>
      </w:r>
      <w:proofErr w:type="spellEnd"/>
      <w:r w:rsidRPr="00FD3F34">
        <w:rPr>
          <w:color w:val="000000" w:themeColor="text1"/>
        </w:rPr>
        <w:t>.(zapisničar)</w:t>
      </w:r>
    </w:p>
    <w:p w14:paraId="54260B1C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14:paraId="5285223D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  <w:r w:rsidRPr="00FD3F34">
        <w:rPr>
          <w:color w:val="000000" w:themeColor="text1"/>
        </w:rPr>
        <w:t>DNEVNI RED</w:t>
      </w:r>
    </w:p>
    <w:p w14:paraId="587F5BAB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14:paraId="28ECA356" w14:textId="77777777"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</w:t>
      </w:r>
      <w:r w:rsidR="0035032F">
        <w:rPr>
          <w:color w:val="000000" w:themeColor="text1"/>
        </w:rPr>
        <w:t>e zapisnika s prethodne sjednice</w:t>
      </w:r>
      <w:r w:rsidRPr="00FD3F34">
        <w:rPr>
          <w:color w:val="000000" w:themeColor="text1"/>
        </w:rPr>
        <w:t xml:space="preserve"> </w:t>
      </w:r>
    </w:p>
    <w:p w14:paraId="1942E985" w14:textId="77777777" w:rsidR="00E5422E" w:rsidRPr="00FD3F34" w:rsidRDefault="00E5422E" w:rsidP="00E5422E">
      <w:pPr>
        <w:pStyle w:val="Tijeloteksta"/>
        <w:spacing w:before="0" w:after="0"/>
        <w:ind w:left="705"/>
        <w:rPr>
          <w:color w:val="000000" w:themeColor="text1"/>
        </w:rPr>
      </w:pPr>
    </w:p>
    <w:p w14:paraId="37054D89" w14:textId="77777777"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Rebalansa financijskog plana za 20</w:t>
      </w:r>
      <w:r w:rsidR="009B6592">
        <w:rPr>
          <w:color w:val="000000" w:themeColor="text1"/>
          <w:lang w:val="hr-HR"/>
        </w:rPr>
        <w:t>2</w:t>
      </w:r>
      <w:r w:rsidR="003058DC">
        <w:rPr>
          <w:color w:val="000000" w:themeColor="text1"/>
          <w:lang w:val="hr-HR"/>
        </w:rPr>
        <w:t>3</w:t>
      </w:r>
      <w:r w:rsidR="0035032F">
        <w:rPr>
          <w:color w:val="000000" w:themeColor="text1"/>
          <w:lang w:val="hr-HR"/>
        </w:rPr>
        <w:t>.</w:t>
      </w:r>
      <w:r w:rsidRPr="00FD3F34">
        <w:rPr>
          <w:color w:val="000000" w:themeColor="text1"/>
        </w:rPr>
        <w:t xml:space="preserve"> g. </w:t>
      </w:r>
    </w:p>
    <w:p w14:paraId="617C5FC7" w14:textId="77777777" w:rsidR="00E5422E" w:rsidRPr="00FD3F34" w:rsidRDefault="00E5422E" w:rsidP="00E5422E">
      <w:pPr>
        <w:pStyle w:val="Tijeloteksta"/>
        <w:spacing w:before="0" w:after="0"/>
        <w:ind w:left="1095"/>
        <w:rPr>
          <w:color w:val="000000" w:themeColor="text1"/>
        </w:rPr>
      </w:pPr>
    </w:p>
    <w:p w14:paraId="7B733B6B" w14:textId="77777777" w:rsidR="00E5422E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Usvajanje Financijskog plana za 202</w:t>
      </w:r>
      <w:r w:rsidR="003058DC">
        <w:rPr>
          <w:color w:val="000000" w:themeColor="text1"/>
          <w:lang w:val="hr-HR"/>
        </w:rPr>
        <w:t>4</w:t>
      </w:r>
      <w:r w:rsidRPr="00FD3F34">
        <w:rPr>
          <w:color w:val="000000" w:themeColor="text1"/>
        </w:rPr>
        <w:t xml:space="preserve">. g. </w:t>
      </w:r>
    </w:p>
    <w:p w14:paraId="0EBB67D1" w14:textId="77777777" w:rsidR="0062188D" w:rsidRDefault="0062188D" w:rsidP="0062188D">
      <w:pPr>
        <w:pStyle w:val="Tijeloteksta"/>
        <w:spacing w:before="0" w:after="0"/>
        <w:ind w:left="1095"/>
        <w:rPr>
          <w:color w:val="000000" w:themeColor="text1"/>
        </w:rPr>
      </w:pPr>
    </w:p>
    <w:p w14:paraId="468A7ECA" w14:textId="77777777" w:rsidR="0062188D" w:rsidRDefault="0062188D" w:rsidP="009867EB">
      <w:pPr>
        <w:pStyle w:val="Tijeloteksta"/>
        <w:numPr>
          <w:ilvl w:val="0"/>
          <w:numId w:val="2"/>
        </w:numPr>
        <w:spacing w:before="0" w:after="0"/>
      </w:pPr>
      <w:r w:rsidRPr="003058DC">
        <w:rPr>
          <w:lang w:val="hr-HR"/>
        </w:rPr>
        <w:t xml:space="preserve">Usvajanje prijedloga </w:t>
      </w:r>
      <w:r w:rsidR="003058DC" w:rsidRPr="003058DC">
        <w:rPr>
          <w:lang w:val="hr-HR"/>
        </w:rPr>
        <w:t>Pravilnik</w:t>
      </w:r>
      <w:r w:rsidRPr="003058DC">
        <w:rPr>
          <w:lang w:val="hr-HR"/>
        </w:rPr>
        <w:t xml:space="preserve"> </w:t>
      </w:r>
      <w:r w:rsidR="003058DC">
        <w:t>o radu školske knjižnice</w:t>
      </w:r>
    </w:p>
    <w:p w14:paraId="4A2ED842" w14:textId="77777777" w:rsidR="003058DC" w:rsidRDefault="003058DC" w:rsidP="003058DC">
      <w:pPr>
        <w:pStyle w:val="Tijeloteksta"/>
        <w:spacing w:before="0" w:after="0"/>
        <w:ind w:left="1100"/>
      </w:pPr>
    </w:p>
    <w:p w14:paraId="022B43C2" w14:textId="77777777" w:rsidR="0062188D" w:rsidRPr="003058DC" w:rsidRDefault="0062188D" w:rsidP="009B6592">
      <w:pPr>
        <w:pStyle w:val="Tijeloteksta"/>
        <w:numPr>
          <w:ilvl w:val="0"/>
          <w:numId w:val="2"/>
        </w:numPr>
        <w:spacing w:before="0" w:after="0"/>
      </w:pPr>
      <w:r>
        <w:rPr>
          <w:lang w:val="hr-HR"/>
        </w:rPr>
        <w:t>Razno</w:t>
      </w:r>
    </w:p>
    <w:p w14:paraId="50D30C8B" w14:textId="77777777" w:rsidR="003058DC" w:rsidRDefault="003058DC" w:rsidP="003058DC">
      <w:pPr>
        <w:pStyle w:val="Tijeloteksta"/>
        <w:spacing w:before="0" w:after="0"/>
      </w:pPr>
    </w:p>
    <w:p w14:paraId="57314841" w14:textId="06487D3A" w:rsidR="0099368B" w:rsidRDefault="00462851" w:rsidP="0099368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Predsjednik Ivan Matić pozdravio je sve prisutne</w:t>
      </w:r>
      <w:r w:rsidR="003058DC">
        <w:rPr>
          <w:rFonts w:ascii="Arial" w:hAnsi="Arial" w:cs="Arial"/>
          <w:color w:val="000000"/>
          <w:sz w:val="24"/>
          <w:szCs w:val="24"/>
        </w:rPr>
        <w:t>, a</w:t>
      </w:r>
      <w:r>
        <w:rPr>
          <w:rFonts w:ascii="Arial" w:hAnsi="Arial" w:cs="Arial"/>
          <w:color w:val="000000"/>
          <w:sz w:val="24"/>
          <w:szCs w:val="24"/>
        </w:rPr>
        <w:t xml:space="preserve"> zajedničku molitvu</w:t>
      </w:r>
      <w:r w:rsidR="00483E5A">
        <w:rPr>
          <w:rFonts w:ascii="Arial" w:hAnsi="Arial" w:cs="Arial"/>
          <w:color w:val="000000"/>
          <w:sz w:val="24"/>
          <w:szCs w:val="24"/>
        </w:rPr>
        <w:t xml:space="preserve"> predvodio je</w:t>
      </w:r>
      <w:r w:rsidR="003058DC">
        <w:rPr>
          <w:rFonts w:ascii="Arial" w:hAnsi="Arial" w:cs="Arial"/>
          <w:color w:val="000000"/>
          <w:sz w:val="24"/>
          <w:szCs w:val="24"/>
        </w:rPr>
        <w:t xml:space="preserve"> Ivan </w:t>
      </w:r>
      <w:proofErr w:type="spellStart"/>
      <w:r w:rsidR="003058DC">
        <w:rPr>
          <w:rFonts w:ascii="Arial" w:hAnsi="Arial" w:cs="Arial"/>
          <w:color w:val="000000"/>
          <w:sz w:val="24"/>
          <w:szCs w:val="24"/>
        </w:rPr>
        <w:t>Mandurić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41329F">
        <w:rPr>
          <w:rFonts w:ascii="Arial" w:hAnsi="Arial" w:cs="Arial"/>
          <w:color w:val="000000"/>
          <w:sz w:val="24"/>
          <w:szCs w:val="24"/>
        </w:rPr>
        <w:t xml:space="preserve">Nakon </w:t>
      </w:r>
      <w:r w:rsidR="00AD7147">
        <w:rPr>
          <w:rFonts w:ascii="Arial" w:hAnsi="Arial" w:cs="Arial"/>
          <w:color w:val="000000"/>
          <w:sz w:val="24"/>
          <w:szCs w:val="24"/>
        </w:rPr>
        <w:t xml:space="preserve">uvodne </w:t>
      </w:r>
      <w:r w:rsidR="0041329F">
        <w:rPr>
          <w:rFonts w:ascii="Arial" w:hAnsi="Arial" w:cs="Arial"/>
          <w:color w:val="000000"/>
          <w:sz w:val="24"/>
          <w:szCs w:val="24"/>
        </w:rPr>
        <w:t>molitve</w:t>
      </w:r>
      <w:r w:rsidR="00483E5A">
        <w:rPr>
          <w:rFonts w:ascii="Arial" w:hAnsi="Arial" w:cs="Arial"/>
          <w:color w:val="000000"/>
          <w:sz w:val="24"/>
          <w:szCs w:val="24"/>
        </w:rPr>
        <w:t>,</w:t>
      </w:r>
      <w:r w:rsidR="0041329F">
        <w:rPr>
          <w:rFonts w:ascii="Arial" w:hAnsi="Arial" w:cs="Arial"/>
          <w:color w:val="000000"/>
          <w:sz w:val="24"/>
          <w:szCs w:val="24"/>
        </w:rPr>
        <w:t xml:space="preserve"> </w:t>
      </w:r>
      <w:r w:rsidR="003058DC">
        <w:rPr>
          <w:rFonts w:ascii="Arial" w:hAnsi="Arial" w:cs="Arial"/>
          <w:color w:val="000000"/>
          <w:sz w:val="24"/>
          <w:szCs w:val="24"/>
        </w:rPr>
        <w:t>predsjednik p. Matić</w:t>
      </w:r>
      <w:r w:rsidR="00483E5A">
        <w:rPr>
          <w:rFonts w:ascii="Arial" w:hAnsi="Arial" w:cs="Arial"/>
          <w:color w:val="000000"/>
          <w:sz w:val="24"/>
          <w:szCs w:val="24"/>
        </w:rPr>
        <w:t>,</w:t>
      </w:r>
      <w:r w:rsidR="003058DC">
        <w:rPr>
          <w:rFonts w:ascii="Arial" w:hAnsi="Arial" w:cs="Arial"/>
          <w:color w:val="000000"/>
          <w:sz w:val="24"/>
          <w:szCs w:val="24"/>
        </w:rPr>
        <w:t xml:space="preserve"> </w:t>
      </w:r>
      <w:r w:rsidR="0041329F">
        <w:rPr>
          <w:rFonts w:ascii="Arial" w:hAnsi="Arial" w:cs="Arial"/>
          <w:color w:val="000000"/>
          <w:sz w:val="24"/>
          <w:szCs w:val="24"/>
        </w:rPr>
        <w:t>predložio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1329F">
        <w:rPr>
          <w:rFonts w:ascii="Arial" w:hAnsi="Arial" w:cs="Arial"/>
          <w:color w:val="000000"/>
          <w:sz w:val="24"/>
          <w:szCs w:val="24"/>
        </w:rPr>
        <w:t xml:space="preserve">je </w:t>
      </w:r>
      <w:r>
        <w:rPr>
          <w:rFonts w:ascii="Arial" w:hAnsi="Arial" w:cs="Arial"/>
          <w:color w:val="000000"/>
          <w:sz w:val="24"/>
          <w:szCs w:val="24"/>
        </w:rPr>
        <w:t xml:space="preserve">dnevni red </w:t>
      </w:r>
      <w:r w:rsidR="0041329F">
        <w:rPr>
          <w:rFonts w:ascii="Arial" w:hAnsi="Arial" w:cs="Arial"/>
          <w:color w:val="000000"/>
          <w:sz w:val="24"/>
          <w:szCs w:val="24"/>
        </w:rPr>
        <w:t xml:space="preserve">koji je </w:t>
      </w:r>
      <w:r>
        <w:rPr>
          <w:rFonts w:ascii="Arial" w:hAnsi="Arial" w:cs="Arial"/>
          <w:color w:val="000000"/>
          <w:sz w:val="24"/>
          <w:szCs w:val="24"/>
        </w:rPr>
        <w:t>jednoglasno usvojen i prelazi se na 1. točku dnevnog reda</w:t>
      </w:r>
      <w:r w:rsidR="0062188D">
        <w:rPr>
          <w:rFonts w:ascii="Arial" w:hAnsi="Arial" w:cs="Arial"/>
          <w:color w:val="000000"/>
          <w:sz w:val="24"/>
          <w:szCs w:val="24"/>
        </w:rPr>
        <w:t>.</w:t>
      </w:r>
    </w:p>
    <w:p w14:paraId="60F1E4A2" w14:textId="47A8E0EB" w:rsidR="0042289A" w:rsidRPr="006A4F57" w:rsidRDefault="00DA07A1" w:rsidP="00C350DE">
      <w:pPr>
        <w:pStyle w:val="Tijeloteksta"/>
        <w:spacing w:line="276" w:lineRule="auto"/>
        <w:rPr>
          <w:color w:val="000000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>
        <w:rPr>
          <w:color w:val="000000"/>
          <w:u w:val="words"/>
        </w:rPr>
        <w:tab/>
      </w:r>
      <w:r w:rsidR="0042289A">
        <w:rPr>
          <w:color w:val="000000"/>
        </w:rPr>
        <w:t xml:space="preserve">Usvaja se zapisnik </w:t>
      </w:r>
      <w:r w:rsidR="003058DC">
        <w:rPr>
          <w:color w:val="000000"/>
          <w:lang w:val="hr-HR"/>
        </w:rPr>
        <w:t>1</w:t>
      </w:r>
      <w:r w:rsidR="00E5422E">
        <w:rPr>
          <w:color w:val="000000"/>
          <w:lang w:val="hr-HR"/>
        </w:rPr>
        <w:t>. sjednice Školskoga</w:t>
      </w:r>
      <w:r w:rsidR="0042289A">
        <w:rPr>
          <w:color w:val="000000"/>
          <w:lang w:val="hr-HR"/>
        </w:rPr>
        <w:t xml:space="preserve"> odbora održane </w:t>
      </w:r>
      <w:r w:rsidR="003058DC">
        <w:rPr>
          <w:color w:val="000000"/>
          <w:lang w:val="hr-HR"/>
        </w:rPr>
        <w:t>22</w:t>
      </w:r>
      <w:r w:rsidR="007B3703">
        <w:rPr>
          <w:color w:val="000000"/>
          <w:lang w:val="hr-HR"/>
        </w:rPr>
        <w:t xml:space="preserve">. </w:t>
      </w:r>
      <w:r w:rsidR="003058DC">
        <w:rPr>
          <w:color w:val="000000"/>
          <w:lang w:val="hr-HR"/>
        </w:rPr>
        <w:t>studenoga</w:t>
      </w:r>
      <w:r w:rsidR="005540B0">
        <w:rPr>
          <w:color w:val="000000"/>
          <w:lang w:val="hr-HR"/>
        </w:rPr>
        <w:t xml:space="preserve"> 202</w:t>
      </w:r>
      <w:r w:rsidR="003058DC">
        <w:rPr>
          <w:color w:val="000000"/>
          <w:lang w:val="hr-HR"/>
        </w:rPr>
        <w:t>3</w:t>
      </w:r>
      <w:r w:rsidR="0042289A">
        <w:rPr>
          <w:color w:val="000000"/>
          <w:lang w:val="hr-HR"/>
        </w:rPr>
        <w:t>. godine</w:t>
      </w:r>
      <w:r w:rsidR="007E07BC">
        <w:rPr>
          <w:color w:val="000000"/>
          <w:lang w:val="hr-HR"/>
        </w:rPr>
        <w:t>.</w:t>
      </w:r>
    </w:p>
    <w:p w14:paraId="4B6A278A" w14:textId="5E00C864" w:rsidR="00B175C2" w:rsidRPr="00B175C2" w:rsidRDefault="00DA07A1" w:rsidP="00C350DE">
      <w:pPr>
        <w:pStyle w:val="Tijeloteksta"/>
        <w:spacing w:line="276" w:lineRule="auto"/>
        <w:rPr>
          <w:rFonts w:cs="Arial"/>
          <w:color w:val="000000" w:themeColor="text1"/>
          <w:lang w:val="hr-HR"/>
        </w:rPr>
      </w:pPr>
      <w:r>
        <w:rPr>
          <w:rFonts w:cs="Arial"/>
          <w:color w:val="000000"/>
          <w:u w:val="single"/>
        </w:rPr>
        <w:t>Ad.2.</w:t>
      </w:r>
      <w:r>
        <w:rPr>
          <w:color w:val="000000"/>
        </w:rPr>
        <w:t xml:space="preserve">  </w:t>
      </w:r>
      <w:r w:rsidR="0035032F">
        <w:rPr>
          <w:rFonts w:cs="Arial"/>
        </w:rPr>
        <w:t xml:space="preserve">Usvaja se Rebalans </w:t>
      </w:r>
      <w:r w:rsidR="0035032F">
        <w:rPr>
          <w:rFonts w:cs="Arial"/>
          <w:lang w:val="hr-HR"/>
        </w:rPr>
        <w:t>F</w:t>
      </w:r>
      <w:r w:rsidR="00483E5A">
        <w:rPr>
          <w:rFonts w:cs="Arial"/>
          <w:lang w:val="hr-HR"/>
        </w:rPr>
        <w:t>inancijskoga</w:t>
      </w:r>
      <w:r w:rsidR="00B175C2">
        <w:rPr>
          <w:rFonts w:cs="Arial"/>
        </w:rPr>
        <w:t xml:space="preserve"> plana za 20</w:t>
      </w:r>
      <w:r w:rsidR="007B3703">
        <w:rPr>
          <w:rFonts w:cs="Arial"/>
          <w:lang w:val="hr-HR"/>
        </w:rPr>
        <w:t>2</w:t>
      </w:r>
      <w:r w:rsidR="00D74E88">
        <w:rPr>
          <w:rFonts w:cs="Arial"/>
          <w:lang w:val="hr-HR"/>
        </w:rPr>
        <w:t>3</w:t>
      </w:r>
      <w:r w:rsidR="00B175C2">
        <w:rPr>
          <w:rFonts w:cs="Arial"/>
        </w:rPr>
        <w:t>. godinu</w:t>
      </w:r>
      <w:r w:rsidRPr="000034AD">
        <w:rPr>
          <w:rFonts w:cs="Arial"/>
          <w:color w:val="000000" w:themeColor="text1"/>
        </w:rPr>
        <w:t xml:space="preserve"> </w:t>
      </w:r>
      <w:r w:rsidR="00B175C2">
        <w:rPr>
          <w:rFonts w:cs="Arial"/>
          <w:color w:val="000000" w:themeColor="text1"/>
          <w:lang w:val="hr-HR"/>
        </w:rPr>
        <w:t>i nalazi se u privitku Zapisnika</w:t>
      </w:r>
      <w:r w:rsidR="007E07BC">
        <w:rPr>
          <w:rFonts w:cs="Arial"/>
          <w:color w:val="000000" w:themeColor="text1"/>
          <w:lang w:val="hr-HR"/>
        </w:rPr>
        <w:t>.</w:t>
      </w:r>
    </w:p>
    <w:p w14:paraId="1EA4CB19" w14:textId="314CFCE1" w:rsidR="00DA07A1" w:rsidRDefault="00B175C2" w:rsidP="00C350DE">
      <w:pPr>
        <w:pStyle w:val="Tijeloteksta"/>
        <w:spacing w:line="276" w:lineRule="auto"/>
        <w:rPr>
          <w:rFonts w:cs="Arial"/>
        </w:rPr>
      </w:pPr>
      <w:r w:rsidRPr="00B175C2">
        <w:rPr>
          <w:rFonts w:cs="Arial"/>
          <w:color w:val="000000" w:themeColor="text1"/>
          <w:u w:val="single"/>
          <w:lang w:val="hr-HR"/>
        </w:rPr>
        <w:t>Ad 3</w:t>
      </w:r>
      <w:r>
        <w:rPr>
          <w:rFonts w:cs="Arial"/>
          <w:color w:val="000000" w:themeColor="text1"/>
          <w:u w:val="single"/>
          <w:lang w:val="hr-HR"/>
        </w:rPr>
        <w:t xml:space="preserve"> </w:t>
      </w:r>
      <w:r w:rsidRPr="00B175C2">
        <w:rPr>
          <w:rFonts w:cs="Arial"/>
          <w:color w:val="000000" w:themeColor="text1"/>
          <w:u w:val="single"/>
          <w:lang w:val="hr-HR"/>
        </w:rPr>
        <w:t>.</w:t>
      </w:r>
      <w:r w:rsidR="00DA07A1">
        <w:rPr>
          <w:rFonts w:cs="Arial"/>
        </w:rPr>
        <w:t xml:space="preserve"> </w:t>
      </w:r>
      <w:r w:rsidR="00DA07A1">
        <w:rPr>
          <w:rFonts w:cs="Arial"/>
        </w:rPr>
        <w:tab/>
        <w:t>Usvaja se Financijski plan za 2</w:t>
      </w:r>
      <w:r w:rsidR="00E5422E">
        <w:rPr>
          <w:rFonts w:cs="Arial"/>
        </w:rPr>
        <w:t>02</w:t>
      </w:r>
      <w:r w:rsidR="003058DC">
        <w:rPr>
          <w:rFonts w:cs="Arial"/>
        </w:rPr>
        <w:t>4</w:t>
      </w:r>
      <w:r w:rsidR="00DA07A1">
        <w:rPr>
          <w:rFonts w:cs="Arial"/>
        </w:rPr>
        <w:t>. godinu i nalaz</w:t>
      </w:r>
      <w:r w:rsidR="007E07BC">
        <w:rPr>
          <w:rFonts w:cs="Arial"/>
        </w:rPr>
        <w:t>i</w:t>
      </w:r>
      <w:r w:rsidR="00DA07A1">
        <w:rPr>
          <w:rFonts w:cs="Arial"/>
        </w:rPr>
        <w:t xml:space="preserve"> se u privitku Zapisnika.</w:t>
      </w:r>
    </w:p>
    <w:p w14:paraId="33103681" w14:textId="77777777" w:rsidR="00DA07A1" w:rsidRPr="00E877DC" w:rsidRDefault="00DA07A1" w:rsidP="00DA07A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877DC">
        <w:rPr>
          <w:rFonts w:ascii="Arial" w:hAnsi="Arial" w:cs="Arial"/>
          <w:color w:val="000000" w:themeColor="text1"/>
          <w:sz w:val="24"/>
          <w:szCs w:val="24"/>
        </w:rPr>
        <w:t>Gđa Kolar napustila je sjednicu ŠO.</w:t>
      </w:r>
    </w:p>
    <w:p w14:paraId="14FA55F0" w14:textId="01BA6DF6" w:rsidR="00B0674F" w:rsidRDefault="00B0674F" w:rsidP="00B0674F">
      <w:pPr>
        <w:pStyle w:val="Tijeloteksta"/>
        <w:spacing w:line="276" w:lineRule="auto"/>
        <w:rPr>
          <w:color w:val="000000"/>
          <w:lang w:val="hr-HR"/>
        </w:rPr>
      </w:pPr>
      <w:r w:rsidRPr="00B0674F">
        <w:rPr>
          <w:color w:val="000000"/>
          <w:u w:val="single"/>
          <w:lang w:val="hr-HR"/>
        </w:rPr>
        <w:t xml:space="preserve">Ad. </w:t>
      </w:r>
      <w:r w:rsidR="003058DC">
        <w:rPr>
          <w:color w:val="000000"/>
          <w:u w:val="single"/>
          <w:lang w:val="hr-HR"/>
        </w:rPr>
        <w:t>4</w:t>
      </w:r>
      <w:r w:rsidRPr="00B0674F">
        <w:rPr>
          <w:color w:val="000000"/>
          <w:u w:val="single"/>
          <w:lang w:val="hr-HR"/>
        </w:rPr>
        <w:t>.</w:t>
      </w:r>
      <w:r>
        <w:rPr>
          <w:color w:val="000000"/>
          <w:lang w:val="hr-HR"/>
        </w:rPr>
        <w:t xml:space="preserve"> </w:t>
      </w:r>
      <w:r w:rsidRPr="00346CB8">
        <w:rPr>
          <w:color w:val="000000"/>
          <w:lang w:val="hr-HR"/>
        </w:rPr>
        <w:tab/>
        <w:t>Us</w:t>
      </w:r>
      <w:r>
        <w:rPr>
          <w:color w:val="000000"/>
          <w:lang w:val="hr-HR"/>
        </w:rPr>
        <w:t xml:space="preserve">vaja se prijedlog </w:t>
      </w:r>
      <w:r w:rsidR="003058DC">
        <w:rPr>
          <w:color w:val="000000"/>
          <w:lang w:val="hr-HR"/>
        </w:rPr>
        <w:t>Pravilnika o radu školske knjižnice</w:t>
      </w:r>
      <w:r>
        <w:rPr>
          <w:color w:val="000000"/>
          <w:lang w:val="hr-HR"/>
        </w:rPr>
        <w:t xml:space="preserve"> i kao takav upućuje se ravnatelju na donošenje.</w:t>
      </w:r>
    </w:p>
    <w:p w14:paraId="3F509968" w14:textId="450454BD" w:rsidR="00453EF1" w:rsidRPr="00075D35" w:rsidRDefault="00453EF1" w:rsidP="00453EF1">
      <w:pPr>
        <w:pStyle w:val="Tijeloteksta"/>
        <w:spacing w:before="0" w:after="0"/>
        <w:rPr>
          <w:color w:val="000000"/>
          <w:lang w:val="hr-HR"/>
        </w:rPr>
      </w:pPr>
      <w:r>
        <w:rPr>
          <w:color w:val="000000"/>
          <w:lang w:val="hr-HR"/>
        </w:rPr>
        <w:t xml:space="preserve">       </w:t>
      </w:r>
      <w:r w:rsidRPr="00075D35">
        <w:rPr>
          <w:color w:val="000000"/>
        </w:rPr>
        <w:t xml:space="preserve"> Zapisničar                                                                          </w:t>
      </w:r>
      <w:r w:rsidRPr="00075D35">
        <w:rPr>
          <w:color w:val="000000"/>
          <w:lang w:val="hr-HR"/>
        </w:rPr>
        <w:t xml:space="preserve">  Predsjednik</w:t>
      </w:r>
    </w:p>
    <w:p w14:paraId="1219F410" w14:textId="77777777" w:rsidR="00453EF1" w:rsidRPr="00075D35" w:rsidRDefault="00453EF1" w:rsidP="00453EF1">
      <w:pPr>
        <w:pStyle w:val="Tijeloteksta"/>
        <w:spacing w:before="0" w:after="0"/>
        <w:rPr>
          <w:color w:val="000000"/>
        </w:rPr>
      </w:pPr>
      <w:r w:rsidRPr="00075D35">
        <w:rPr>
          <w:color w:val="000000"/>
        </w:rPr>
        <w:t xml:space="preserve">                                                                                                  </w:t>
      </w:r>
    </w:p>
    <w:p w14:paraId="08B4D605" w14:textId="77777777" w:rsidR="00453EF1" w:rsidRPr="00075D35" w:rsidRDefault="00453EF1" w:rsidP="00453EF1">
      <w:pPr>
        <w:spacing w:after="0"/>
        <w:ind w:right="-366"/>
        <w:rPr>
          <w:rFonts w:ascii="Arial" w:hAnsi="Arial"/>
          <w:color w:val="000000"/>
          <w:sz w:val="24"/>
          <w:szCs w:val="24"/>
          <w:lang w:val="x-none" w:eastAsia="x-none"/>
        </w:rPr>
      </w:pPr>
    </w:p>
    <w:p w14:paraId="1C8326E1" w14:textId="77777777" w:rsidR="00453EF1" w:rsidRPr="00075D35" w:rsidRDefault="00453EF1" w:rsidP="00453EF1">
      <w:pPr>
        <w:spacing w:after="0"/>
        <w:ind w:right="-366"/>
        <w:rPr>
          <w:rFonts w:ascii="Arial" w:hAnsi="Arial" w:cs="Arial"/>
          <w:color w:val="000000"/>
          <w:sz w:val="24"/>
          <w:szCs w:val="24"/>
        </w:rPr>
      </w:pPr>
      <w:r w:rsidRPr="00075D35">
        <w:rPr>
          <w:rFonts w:ascii="Arial" w:hAnsi="Arial" w:cs="Arial"/>
          <w:color w:val="000000"/>
          <w:sz w:val="24"/>
          <w:szCs w:val="24"/>
        </w:rPr>
        <w:t>___________________</w:t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  <w:t xml:space="preserve">         ________</w:t>
      </w:r>
      <w:r w:rsidRPr="00075D35">
        <w:rPr>
          <w:rFonts w:ascii="Arial" w:hAnsi="Arial" w:cs="Arial"/>
          <w:color w:val="000000"/>
          <w:sz w:val="24"/>
          <w:szCs w:val="24"/>
        </w:rPr>
        <w:softHyphen/>
      </w:r>
      <w:r w:rsidRPr="00075D35">
        <w:rPr>
          <w:rFonts w:ascii="Arial" w:hAnsi="Arial" w:cs="Arial"/>
          <w:color w:val="000000"/>
          <w:sz w:val="24"/>
          <w:szCs w:val="24"/>
        </w:rPr>
        <w:softHyphen/>
        <w:t>___________</w:t>
      </w:r>
    </w:p>
    <w:p w14:paraId="6E774DE4" w14:textId="77777777" w:rsidR="0042463A" w:rsidRDefault="00453EF1" w:rsidP="0035032F">
      <w:pPr>
        <w:spacing w:after="120"/>
        <w:jc w:val="both"/>
      </w:pPr>
      <w:r w:rsidRPr="00075D35">
        <w:rPr>
          <w:rFonts w:ascii="Arial" w:hAnsi="Arial" w:cs="Arial"/>
          <w:color w:val="000000"/>
          <w:sz w:val="24"/>
          <w:szCs w:val="24"/>
        </w:rPr>
        <w:t xml:space="preserve">Larisa </w:t>
      </w:r>
      <w:proofErr w:type="spellStart"/>
      <w:r w:rsidRPr="00075D35">
        <w:rPr>
          <w:rFonts w:ascii="Arial" w:hAnsi="Arial" w:cs="Arial"/>
          <w:color w:val="000000"/>
          <w:sz w:val="24"/>
          <w:szCs w:val="24"/>
        </w:rPr>
        <w:t>Brašnić</w:t>
      </w:r>
      <w:proofErr w:type="spellEnd"/>
      <w:r w:rsidRPr="00075D35">
        <w:rPr>
          <w:rFonts w:ascii="Arial" w:hAnsi="Arial" w:cs="Arial"/>
          <w:color w:val="000000"/>
          <w:sz w:val="24"/>
          <w:szCs w:val="24"/>
        </w:rPr>
        <w:t xml:space="preserve"> –Adžić   </w:t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mr.sc. Ivan Matić</w:t>
      </w:r>
    </w:p>
    <w:sectPr w:rsidR="0042463A" w:rsidSect="0035032F">
      <w:pgSz w:w="11906" w:h="16838"/>
      <w:pgMar w:top="907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452F5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68"/>
    <w:rsid w:val="000034AD"/>
    <w:rsid w:val="000038CC"/>
    <w:rsid w:val="00015C91"/>
    <w:rsid w:val="000304F3"/>
    <w:rsid w:val="0003556E"/>
    <w:rsid w:val="000373A2"/>
    <w:rsid w:val="00043B68"/>
    <w:rsid w:val="00080719"/>
    <w:rsid w:val="000E3B2F"/>
    <w:rsid w:val="00105724"/>
    <w:rsid w:val="00145E1A"/>
    <w:rsid w:val="0015311E"/>
    <w:rsid w:val="001668E1"/>
    <w:rsid w:val="001A5D41"/>
    <w:rsid w:val="001A629C"/>
    <w:rsid w:val="001C3467"/>
    <w:rsid w:val="00235FBE"/>
    <w:rsid w:val="0027612D"/>
    <w:rsid w:val="003058DC"/>
    <w:rsid w:val="0035032F"/>
    <w:rsid w:val="003A6A72"/>
    <w:rsid w:val="003B4A82"/>
    <w:rsid w:val="003D02C5"/>
    <w:rsid w:val="003F76C6"/>
    <w:rsid w:val="0041329F"/>
    <w:rsid w:val="00413F24"/>
    <w:rsid w:val="0042289A"/>
    <w:rsid w:val="00443102"/>
    <w:rsid w:val="00453EF1"/>
    <w:rsid w:val="00462851"/>
    <w:rsid w:val="00483E5A"/>
    <w:rsid w:val="00494A87"/>
    <w:rsid w:val="004A4DE0"/>
    <w:rsid w:val="004C233C"/>
    <w:rsid w:val="004C66B7"/>
    <w:rsid w:val="004C7641"/>
    <w:rsid w:val="004E53BD"/>
    <w:rsid w:val="004F36AE"/>
    <w:rsid w:val="005316E0"/>
    <w:rsid w:val="005540B0"/>
    <w:rsid w:val="00576F58"/>
    <w:rsid w:val="005C5EC1"/>
    <w:rsid w:val="006071DB"/>
    <w:rsid w:val="00621153"/>
    <w:rsid w:val="0062188D"/>
    <w:rsid w:val="00627ECD"/>
    <w:rsid w:val="006625B6"/>
    <w:rsid w:val="00676BCD"/>
    <w:rsid w:val="006855F5"/>
    <w:rsid w:val="006A5E2A"/>
    <w:rsid w:val="006B3F2E"/>
    <w:rsid w:val="006C243D"/>
    <w:rsid w:val="006C5D38"/>
    <w:rsid w:val="00726670"/>
    <w:rsid w:val="00761BED"/>
    <w:rsid w:val="007620B3"/>
    <w:rsid w:val="00782AC2"/>
    <w:rsid w:val="00782C86"/>
    <w:rsid w:val="007A66F7"/>
    <w:rsid w:val="007B3703"/>
    <w:rsid w:val="007C2D2A"/>
    <w:rsid w:val="007E07BC"/>
    <w:rsid w:val="007E32A1"/>
    <w:rsid w:val="007E6175"/>
    <w:rsid w:val="007F0742"/>
    <w:rsid w:val="00804911"/>
    <w:rsid w:val="008108F6"/>
    <w:rsid w:val="008216A6"/>
    <w:rsid w:val="00826371"/>
    <w:rsid w:val="00880211"/>
    <w:rsid w:val="00982DC3"/>
    <w:rsid w:val="0099368B"/>
    <w:rsid w:val="00994DE9"/>
    <w:rsid w:val="009B6592"/>
    <w:rsid w:val="00A03AD8"/>
    <w:rsid w:val="00A12F6E"/>
    <w:rsid w:val="00A24A9C"/>
    <w:rsid w:val="00A6266E"/>
    <w:rsid w:val="00A779A5"/>
    <w:rsid w:val="00AD7147"/>
    <w:rsid w:val="00B0674F"/>
    <w:rsid w:val="00B072E8"/>
    <w:rsid w:val="00B14494"/>
    <w:rsid w:val="00B175C2"/>
    <w:rsid w:val="00B87598"/>
    <w:rsid w:val="00B93498"/>
    <w:rsid w:val="00BC70FE"/>
    <w:rsid w:val="00C23A0D"/>
    <w:rsid w:val="00C27B93"/>
    <w:rsid w:val="00C350DE"/>
    <w:rsid w:val="00C42F2E"/>
    <w:rsid w:val="00C85596"/>
    <w:rsid w:val="00CA3765"/>
    <w:rsid w:val="00CC2856"/>
    <w:rsid w:val="00CC4009"/>
    <w:rsid w:val="00CD38F5"/>
    <w:rsid w:val="00CD6D22"/>
    <w:rsid w:val="00D16D1E"/>
    <w:rsid w:val="00D74E88"/>
    <w:rsid w:val="00D930A5"/>
    <w:rsid w:val="00DA07A1"/>
    <w:rsid w:val="00DD7594"/>
    <w:rsid w:val="00E14355"/>
    <w:rsid w:val="00E5422E"/>
    <w:rsid w:val="00E877DC"/>
    <w:rsid w:val="00E90CB4"/>
    <w:rsid w:val="00E92604"/>
    <w:rsid w:val="00E94AA7"/>
    <w:rsid w:val="00EF2F49"/>
    <w:rsid w:val="00F05FE3"/>
    <w:rsid w:val="00F2462F"/>
    <w:rsid w:val="00F56230"/>
    <w:rsid w:val="00F66570"/>
    <w:rsid w:val="00F72CCD"/>
    <w:rsid w:val="00F90781"/>
    <w:rsid w:val="00FC38E9"/>
    <w:rsid w:val="00FD3A50"/>
    <w:rsid w:val="00FD3F3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13E08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7A1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F34"/>
    <w:rPr>
      <w:rFonts w:ascii="Segoe UI" w:eastAsia="Times New Roman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20"/>
    <w:qFormat/>
    <w:rsid w:val="0045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Tajnica</cp:lastModifiedBy>
  <cp:revision>3</cp:revision>
  <cp:lastPrinted>2022-02-21T12:06:00Z</cp:lastPrinted>
  <dcterms:created xsi:type="dcterms:W3CDTF">2024-02-22T11:11:00Z</dcterms:created>
  <dcterms:modified xsi:type="dcterms:W3CDTF">2024-02-22T11:21:00Z</dcterms:modified>
</cp:coreProperties>
</file>